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020"/>
        <w:spacing w:after="0"/>
        <w:rPr>
          <w:sz w:val="20"/>
          <w:szCs w:val="20"/>
          <w:color w:val="auto"/>
        </w:rPr>
      </w:pPr>
      <w:r>
        <w:rPr>
          <w:rFonts w:ascii="Arial" w:cs="Arial" w:eastAsia="Arial" w:hAnsi="Arial"/>
          <w:sz w:val="18"/>
          <w:szCs w:val="18"/>
          <w:color w:val="auto"/>
        </w:rPr>
        <w:t>SCHEDULE 14A</w:t>
      </w:r>
    </w:p>
    <w:p>
      <w:pPr>
        <w:jc w:val="right"/>
        <w:ind w:right="5060"/>
        <w:spacing w:after="0" w:line="234" w:lineRule="auto"/>
        <w:rPr>
          <w:sz w:val="20"/>
          <w:szCs w:val="20"/>
          <w:color w:val="auto"/>
        </w:rPr>
      </w:pPr>
      <w:r>
        <w:rPr>
          <w:rFonts w:ascii="Arial" w:cs="Arial" w:eastAsia="Arial" w:hAnsi="Arial"/>
          <w:sz w:val="18"/>
          <w:szCs w:val="18"/>
          <w:color w:val="auto"/>
        </w:rPr>
        <w:t>(Rule 14a-101)</w:t>
      </w:r>
    </w:p>
    <w:p>
      <w:pPr>
        <w:jc w:val="center"/>
        <w:ind w:right="-3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 the</w:t>
      </w:r>
    </w:p>
    <w:p>
      <w:pPr>
        <w:jc w:val="center"/>
        <w:ind w:right="-39"/>
        <w:spacing w:after="0"/>
        <w:tabs>
          <w:tab w:leader="none" w:pos="12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60" w:right="852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360" w:hanging="352"/>
        <w:spacing w:after="0" w:line="230"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700" w:right="200" w:hanging="341"/>
        <w:spacing w:after="0" w:line="246" w:lineRule="auto"/>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-2934335</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-2642870</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-2222500</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-1931035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-1639570</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-507365</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-215900</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74930</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-721995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242"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168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210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3679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67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090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4168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168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168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68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168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1681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2019-12-03T04:31:35Z</dcterms:created>
  <dcterms:modified xsi:type="dcterms:W3CDTF">2019-12-03T04:31:35Z</dcterms:modified>
</cp:coreProperties>
</file>